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531CC">
      <w:pPr>
        <w:pStyle w:val="2"/>
        <w:bidi w:val="0"/>
        <w:rPr>
          <w:rFonts w:hint="eastAsia"/>
          <w:sz w:val="52"/>
          <w:szCs w:val="52"/>
          <w:lang w:val="en-US" w:eastAsia="zh-CN"/>
        </w:rPr>
      </w:pPr>
      <w:r>
        <w:rPr>
          <w:sz w:val="52"/>
          <w:szCs w:val="5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679450</wp:posOffset>
            </wp:positionH>
            <wp:positionV relativeFrom="paragraph">
              <wp:posOffset>961390</wp:posOffset>
            </wp:positionV>
            <wp:extent cx="3769995" cy="3317875"/>
            <wp:effectExtent l="0" t="0" r="1905" b="15875"/>
            <wp:wrapNone/>
            <wp:docPr id="9701674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6745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9995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52"/>
          <w:szCs w:val="52"/>
          <w:lang w:val="en-US" w:eastAsia="zh-CN"/>
        </w:rPr>
        <w:t>TCHD-840 4K PRO导播台Tally定义</w:t>
      </w:r>
    </w:p>
    <w:p w14:paraId="6CFC694E">
      <w:pPr>
        <w:bidi w:val="0"/>
        <w:rPr>
          <w:rFonts w:hint="default"/>
          <w:lang w:val="en-US"/>
        </w:rPr>
      </w:pPr>
    </w:p>
    <w:p w14:paraId="0DB0A9DE">
      <w:pPr>
        <w:bidi w:val="0"/>
        <w:rPr>
          <w:rFonts w:hint="default"/>
          <w:lang w:val="en-US"/>
        </w:rPr>
      </w:pPr>
    </w:p>
    <w:p w14:paraId="36CF5CF7">
      <w:pPr>
        <w:bidi w:val="0"/>
        <w:rPr>
          <w:rFonts w:hint="default"/>
          <w:lang w:val="en-US"/>
        </w:rPr>
      </w:pPr>
    </w:p>
    <w:p w14:paraId="2D691124">
      <w:pPr>
        <w:bidi w:val="0"/>
        <w:rPr>
          <w:rFonts w:hint="default"/>
          <w:lang w:val="en-US"/>
        </w:rPr>
      </w:pPr>
    </w:p>
    <w:p w14:paraId="47DC6029">
      <w:pPr>
        <w:bidi w:val="0"/>
        <w:rPr>
          <w:rFonts w:hint="default"/>
          <w:lang w:val="en-US"/>
        </w:rPr>
      </w:pPr>
    </w:p>
    <w:p w14:paraId="0E8267EE">
      <w:pPr>
        <w:bidi w:val="0"/>
        <w:rPr>
          <w:rFonts w:hint="default"/>
          <w:lang w:val="en-US"/>
        </w:rPr>
      </w:pPr>
    </w:p>
    <w:p w14:paraId="7C7CC8BC">
      <w:pPr>
        <w:bidi w:val="0"/>
        <w:rPr>
          <w:rFonts w:hint="default"/>
          <w:lang w:val="en-US"/>
        </w:rPr>
      </w:pPr>
    </w:p>
    <w:p w14:paraId="70027BD4">
      <w:pPr>
        <w:bidi w:val="0"/>
        <w:rPr>
          <w:rFonts w:hint="default"/>
          <w:lang w:val="en-US"/>
        </w:rPr>
      </w:pPr>
    </w:p>
    <w:p w14:paraId="5EC652C7">
      <w:pPr>
        <w:bidi w:val="0"/>
        <w:rPr>
          <w:rFonts w:hint="default"/>
          <w:lang w:val="en-US"/>
        </w:rPr>
      </w:pPr>
    </w:p>
    <w:p w14:paraId="55A3EC5B">
      <w:pPr>
        <w:bidi w:val="0"/>
        <w:rPr>
          <w:rFonts w:hint="default"/>
          <w:lang w:val="en-US"/>
        </w:rPr>
      </w:pPr>
    </w:p>
    <w:p w14:paraId="79F81863">
      <w:pPr>
        <w:bidi w:val="0"/>
        <w:rPr>
          <w:rFonts w:hint="default"/>
          <w:lang w:val="en-US"/>
        </w:rPr>
      </w:pPr>
    </w:p>
    <w:p w14:paraId="63F1C956">
      <w:pPr>
        <w:bidi w:val="0"/>
        <w:rPr>
          <w:rFonts w:hint="default"/>
          <w:lang w:val="en-US"/>
        </w:rPr>
      </w:pPr>
    </w:p>
    <w:p w14:paraId="03DA6B3C">
      <w:pPr>
        <w:bidi w:val="0"/>
        <w:rPr>
          <w:rFonts w:hint="default"/>
          <w:lang w:val="en-US"/>
        </w:rPr>
      </w:pPr>
    </w:p>
    <w:p w14:paraId="248FEFA3">
      <w:pPr>
        <w:bidi w:val="0"/>
        <w:rPr>
          <w:rFonts w:hint="default"/>
          <w:lang w:val="en-US"/>
        </w:rPr>
      </w:pPr>
    </w:p>
    <w:p w14:paraId="2083D8DC">
      <w:pPr>
        <w:bidi w:val="0"/>
        <w:rPr>
          <w:rFonts w:hint="default"/>
          <w:lang w:val="en-US"/>
        </w:rPr>
      </w:pPr>
    </w:p>
    <w:p w14:paraId="2CD98159">
      <w:pPr>
        <w:bidi w:val="0"/>
        <w:rPr>
          <w:rFonts w:hint="default"/>
          <w:lang w:val="en-US"/>
        </w:rPr>
      </w:pPr>
    </w:p>
    <w:p w14:paraId="63B374EF">
      <w:pPr>
        <w:bidi w:val="0"/>
        <w:rPr>
          <w:rFonts w:hint="default"/>
          <w:lang w:val="en-US"/>
        </w:rPr>
      </w:pPr>
    </w:p>
    <w:p w14:paraId="55319A7F">
      <w:pPr>
        <w:bidi w:val="0"/>
        <w:rPr>
          <w:rFonts w:hint="default"/>
          <w:lang w:val="en-US"/>
        </w:rPr>
      </w:pPr>
    </w:p>
    <w:p w14:paraId="09BFD504">
      <w:pPr>
        <w:bidi w:val="0"/>
        <w:rPr>
          <w:rFonts w:hint="eastAsia" w:eastAsiaTheme="minorEastAsia"/>
          <w:lang w:val="en-US" w:eastAsia="zh-CN"/>
        </w:rPr>
      </w:pPr>
    </w:p>
    <w:p w14:paraId="301E9923">
      <w:pPr>
        <w:tabs>
          <w:tab w:val="left" w:pos="778"/>
        </w:tabs>
        <w:bidi w:val="0"/>
        <w:jc w:val="left"/>
        <w:rPr>
          <w:rFonts w:hint="eastAsia"/>
          <w:b/>
          <w:bCs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75565</wp:posOffset>
            </wp:positionV>
            <wp:extent cx="2773680" cy="1849755"/>
            <wp:effectExtent l="0" t="0" r="0" b="0"/>
            <wp:wrapNone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ab/>
      </w:r>
      <w:r>
        <w:rPr>
          <w:rFonts w:hint="eastAsia"/>
          <w:b/>
          <w:bCs/>
          <w:lang w:val="en-US" w:eastAsia="zh-CN"/>
        </w:rPr>
        <w:t>产品外观：</w:t>
      </w:r>
    </w:p>
    <w:p w14:paraId="3E6F0054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67D8C7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20320</wp:posOffset>
            </wp:positionV>
            <wp:extent cx="1679575" cy="1259205"/>
            <wp:effectExtent l="0" t="0" r="15875" b="17145"/>
            <wp:wrapNone/>
            <wp:docPr id="2" name="图片 2" descr="微信图片_20260319101236_44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319101236_44_2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47ECC">
      <w:pPr>
        <w:bidi w:val="0"/>
        <w:rPr>
          <w:rFonts w:hint="default"/>
          <w:lang w:val="en-US" w:eastAsia="zh-CN"/>
        </w:rPr>
      </w:pPr>
    </w:p>
    <w:p w14:paraId="421A7E99">
      <w:pPr>
        <w:bidi w:val="0"/>
        <w:rPr>
          <w:rFonts w:hint="default"/>
          <w:lang w:val="en-US" w:eastAsia="zh-CN"/>
        </w:rPr>
      </w:pPr>
    </w:p>
    <w:p w14:paraId="0EC7344D">
      <w:pPr>
        <w:tabs>
          <w:tab w:val="left" w:pos="5598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F9E0C64">
      <w:pPr>
        <w:bidi w:val="0"/>
        <w:rPr>
          <w:rFonts w:hint="default"/>
          <w:lang w:val="en-US" w:eastAsia="zh-CN"/>
        </w:rPr>
      </w:pPr>
    </w:p>
    <w:p w14:paraId="70A81E04">
      <w:pPr>
        <w:bidi w:val="0"/>
        <w:rPr>
          <w:rFonts w:hint="default"/>
          <w:lang w:val="en-US" w:eastAsia="zh-CN"/>
        </w:rPr>
      </w:pPr>
    </w:p>
    <w:p w14:paraId="7766B03B">
      <w:pPr>
        <w:bidi w:val="0"/>
        <w:rPr>
          <w:rFonts w:hint="default"/>
          <w:lang w:val="en-US" w:eastAsia="zh-CN"/>
        </w:rPr>
      </w:pPr>
    </w:p>
    <w:p w14:paraId="1C60E0E0">
      <w:pPr>
        <w:tabs>
          <w:tab w:val="left" w:pos="1218"/>
        </w:tabs>
        <w:bidi w:val="0"/>
        <w:ind w:firstLine="1050" w:firstLineChars="5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导播台（9针接口）                            Tally接收机（25针接口）</w:t>
      </w:r>
    </w:p>
    <w:p w14:paraId="45A1CE74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77C692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42545</wp:posOffset>
            </wp:positionV>
            <wp:extent cx="2326640" cy="1308735"/>
            <wp:effectExtent l="0" t="0" r="16510" b="5715"/>
            <wp:wrapNone/>
            <wp:docPr id="3" name="图片 3" descr="微信图片_20260319102532_46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319102532_46_2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664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588E8">
      <w:pPr>
        <w:bidi w:val="0"/>
        <w:rPr>
          <w:rFonts w:hint="default"/>
          <w:lang w:val="en-US" w:eastAsia="zh-CN"/>
        </w:rPr>
      </w:pPr>
    </w:p>
    <w:p w14:paraId="0ABAED06">
      <w:pPr>
        <w:bidi w:val="0"/>
        <w:rPr>
          <w:rFonts w:hint="default"/>
          <w:lang w:val="en-US" w:eastAsia="zh-CN"/>
        </w:rPr>
      </w:pPr>
    </w:p>
    <w:p w14:paraId="2257D9B5">
      <w:pPr>
        <w:tabs>
          <w:tab w:val="left" w:pos="113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0DE62A9D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6DF5629E">
      <w:pPr>
        <w:bidi w:val="0"/>
        <w:rPr>
          <w:rFonts w:hint="default"/>
          <w:lang w:val="en-US" w:eastAsia="zh-CN"/>
        </w:rPr>
      </w:pPr>
    </w:p>
    <w:p w14:paraId="775B3E57">
      <w:pPr>
        <w:bidi w:val="0"/>
        <w:rPr>
          <w:rFonts w:hint="default"/>
          <w:lang w:val="en-US" w:eastAsia="zh-CN"/>
        </w:rPr>
      </w:pPr>
    </w:p>
    <w:p w14:paraId="7FD27F96">
      <w:pPr>
        <w:tabs>
          <w:tab w:val="left" w:pos="778"/>
        </w:tabs>
        <w:bidi w:val="0"/>
        <w:ind w:firstLine="630" w:firstLineChars="3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Tally线（25孔转9孔）</w:t>
      </w:r>
    </w:p>
    <w:p w14:paraId="1D4D2907">
      <w:pPr>
        <w:tabs>
          <w:tab w:val="left" w:pos="778"/>
        </w:tabs>
        <w:bidi w:val="0"/>
        <w:ind w:firstLine="630" w:firstLineChars="300"/>
        <w:jc w:val="left"/>
        <w:rPr>
          <w:rFonts w:hint="eastAsia"/>
          <w:lang w:val="en-US" w:eastAsia="zh-CN"/>
        </w:rPr>
      </w:pPr>
    </w:p>
    <w:p w14:paraId="3E62428C">
      <w:pPr>
        <w:pStyle w:val="2"/>
        <w:bidi w:val="0"/>
        <w:jc w:val="center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TC-812 4K 12讯道直播切换台 TALLY定义</w:t>
      </w:r>
    </w:p>
    <w:p w14:paraId="61891288">
      <w:pPr>
        <w:jc w:val="center"/>
        <w:rPr>
          <w:rFonts w:hint="default"/>
          <w:lang w:val="en-US" w:eastAsia="zh-CN"/>
        </w:rPr>
      </w:pPr>
    </w:p>
    <w:p w14:paraId="4675EF3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="微软雅黑" w:hAnsi="微软雅黑" w:eastAsia="微软雅黑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77470</wp:posOffset>
            </wp:positionV>
            <wp:extent cx="2794000" cy="654050"/>
            <wp:effectExtent l="0" t="0" r="6350" b="12700"/>
            <wp:wrapNone/>
            <wp:docPr id="1688516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1652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8976" cy="67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4832AD">
      <w:pPr>
        <w:bidi w:val="0"/>
        <w:rPr>
          <w:rFonts w:hint="default"/>
          <w:lang w:val="en-US" w:eastAsia="zh-CN"/>
        </w:rPr>
      </w:pPr>
    </w:p>
    <w:p w14:paraId="3C035C19">
      <w:pPr>
        <w:bidi w:val="0"/>
        <w:rPr>
          <w:rFonts w:hint="default"/>
          <w:lang w:val="en-US" w:eastAsia="zh-CN"/>
        </w:rPr>
      </w:pPr>
    </w:p>
    <w:p w14:paraId="12EDF4F7">
      <w:pPr>
        <w:bidi w:val="0"/>
        <w:rPr>
          <w:rFonts w:hint="default"/>
          <w:lang w:val="en-US" w:eastAsia="zh-CN"/>
        </w:rPr>
      </w:pPr>
    </w:p>
    <w:p w14:paraId="36737952">
      <w:pPr>
        <w:bidi w:val="0"/>
        <w:rPr>
          <w:rFonts w:hint="default"/>
          <w:lang w:val="en-US" w:eastAsia="zh-CN"/>
        </w:rPr>
      </w:pPr>
    </w:p>
    <w:p w14:paraId="184EEF41">
      <w:pPr>
        <w:bidi w:val="0"/>
        <w:rPr>
          <w:rFonts w:hint="default"/>
          <w:lang w:val="en-US" w:eastAsia="zh-CN"/>
        </w:rPr>
      </w:pPr>
    </w:p>
    <w:tbl>
      <w:tblPr>
        <w:tblStyle w:val="4"/>
        <w:tblpPr w:leftFromText="180" w:rightFromText="180" w:vertAnchor="text" w:horzAnchor="page" w:tblpX="1769" w:tblpY="220"/>
        <w:tblOverlap w:val="never"/>
        <w:tblW w:w="92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654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</w:tblGrid>
      <w:tr w14:paraId="31FBB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99" w:type="dxa"/>
            <w:shd w:val="clear" w:color="auto" w:fill="D8D8D8" w:themeFill="background1" w:themeFillShade="D9"/>
            <w:vAlign w:val="center"/>
          </w:tcPr>
          <w:p w14:paraId="5D9946E6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针脚</w:t>
            </w:r>
          </w:p>
        </w:tc>
        <w:tc>
          <w:tcPr>
            <w:tcW w:w="654" w:type="dxa"/>
            <w:shd w:val="clear" w:color="auto" w:fill="D8D8D8" w:themeFill="background1" w:themeFillShade="D9"/>
            <w:vAlign w:val="center"/>
          </w:tcPr>
          <w:p w14:paraId="78F266AE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47C1B4EA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3BB41F00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19527AD0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21138249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3FCFDF1D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38A48FC1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2BB193DA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313FD064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7C4B36CC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3AC42812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05575DD1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36A6C4AF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3</w:t>
            </w:r>
          </w:p>
        </w:tc>
      </w:tr>
      <w:tr w14:paraId="4CE19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shd w:val="clear" w:color="auto" w:fill="D8D8D8" w:themeFill="background1" w:themeFillShade="D9"/>
            <w:vAlign w:val="center"/>
          </w:tcPr>
          <w:p w14:paraId="12C04F58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通道</w:t>
            </w:r>
          </w:p>
        </w:tc>
        <w:tc>
          <w:tcPr>
            <w:tcW w:w="654" w:type="dxa"/>
            <w:vAlign w:val="center"/>
          </w:tcPr>
          <w:p w14:paraId="459AB589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PVW1</w:t>
            </w:r>
          </w:p>
        </w:tc>
        <w:tc>
          <w:tcPr>
            <w:tcW w:w="655" w:type="dxa"/>
            <w:vAlign w:val="center"/>
          </w:tcPr>
          <w:p w14:paraId="40CA7FE8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PVW3</w:t>
            </w:r>
          </w:p>
        </w:tc>
        <w:tc>
          <w:tcPr>
            <w:tcW w:w="655" w:type="dxa"/>
            <w:vAlign w:val="center"/>
          </w:tcPr>
          <w:p w14:paraId="527F8CB8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PVW5</w:t>
            </w:r>
          </w:p>
        </w:tc>
        <w:tc>
          <w:tcPr>
            <w:tcW w:w="655" w:type="dxa"/>
            <w:vAlign w:val="center"/>
          </w:tcPr>
          <w:p w14:paraId="6ADBF17D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PVW7</w:t>
            </w:r>
          </w:p>
        </w:tc>
        <w:tc>
          <w:tcPr>
            <w:tcW w:w="655" w:type="dxa"/>
            <w:vAlign w:val="center"/>
          </w:tcPr>
          <w:p w14:paraId="77B4D1A7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GND</w:t>
            </w:r>
          </w:p>
        </w:tc>
        <w:tc>
          <w:tcPr>
            <w:tcW w:w="655" w:type="dxa"/>
            <w:vAlign w:val="center"/>
          </w:tcPr>
          <w:p w14:paraId="6F61F15B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PGM2</w:t>
            </w:r>
          </w:p>
        </w:tc>
        <w:tc>
          <w:tcPr>
            <w:tcW w:w="655" w:type="dxa"/>
            <w:vAlign w:val="center"/>
          </w:tcPr>
          <w:p w14:paraId="5D2C9407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PGM5</w:t>
            </w:r>
          </w:p>
        </w:tc>
        <w:tc>
          <w:tcPr>
            <w:tcW w:w="655" w:type="dxa"/>
            <w:vAlign w:val="center"/>
          </w:tcPr>
          <w:p w14:paraId="09DE6354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PGM6</w:t>
            </w:r>
          </w:p>
        </w:tc>
        <w:tc>
          <w:tcPr>
            <w:tcW w:w="655" w:type="dxa"/>
            <w:vAlign w:val="center"/>
          </w:tcPr>
          <w:p w14:paraId="02F5B099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PGM8</w:t>
            </w:r>
          </w:p>
        </w:tc>
        <w:tc>
          <w:tcPr>
            <w:tcW w:w="655" w:type="dxa"/>
            <w:vAlign w:val="center"/>
          </w:tcPr>
          <w:p w14:paraId="73B21BCF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无</w:t>
            </w:r>
          </w:p>
        </w:tc>
        <w:tc>
          <w:tcPr>
            <w:tcW w:w="655" w:type="dxa"/>
            <w:vAlign w:val="center"/>
          </w:tcPr>
          <w:p w14:paraId="28E8D0AE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无</w:t>
            </w:r>
          </w:p>
        </w:tc>
        <w:tc>
          <w:tcPr>
            <w:tcW w:w="655" w:type="dxa"/>
            <w:vAlign w:val="center"/>
          </w:tcPr>
          <w:p w14:paraId="17155635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无</w:t>
            </w:r>
          </w:p>
        </w:tc>
        <w:tc>
          <w:tcPr>
            <w:tcW w:w="655" w:type="dxa"/>
            <w:vAlign w:val="center"/>
          </w:tcPr>
          <w:p w14:paraId="557480DB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无</w:t>
            </w:r>
          </w:p>
        </w:tc>
      </w:tr>
      <w:tr w14:paraId="5AE84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shd w:val="clear" w:color="auto" w:fill="D8D8D8" w:themeFill="background1" w:themeFillShade="D9"/>
            <w:vAlign w:val="center"/>
          </w:tcPr>
          <w:p w14:paraId="29AB9BCB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针脚</w:t>
            </w:r>
          </w:p>
        </w:tc>
        <w:tc>
          <w:tcPr>
            <w:tcW w:w="654" w:type="dxa"/>
            <w:shd w:val="clear" w:color="auto" w:fill="D8D8D8" w:themeFill="background1" w:themeFillShade="D9"/>
            <w:vAlign w:val="center"/>
          </w:tcPr>
          <w:p w14:paraId="7FD71FE4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6B850F89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43B60B10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0032F89B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718986C2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4D993CD2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2E6694D2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2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10A3F4C8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2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3130CF39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2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472A52C0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2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54E4D838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2</w:t>
            </w: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73A810EF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ascii="微软雅黑" w:hAnsi="微软雅黑" w:eastAsia="微软雅黑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55" w:type="dxa"/>
            <w:shd w:val="clear" w:color="auto" w:fill="D8D8D8" w:themeFill="background1" w:themeFillShade="D9"/>
            <w:vAlign w:val="center"/>
          </w:tcPr>
          <w:p w14:paraId="1E6AC86B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</w:p>
        </w:tc>
      </w:tr>
      <w:tr w14:paraId="2DE91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shd w:val="clear" w:color="auto" w:fill="D8D8D8" w:themeFill="background1" w:themeFillShade="D9"/>
            <w:vAlign w:val="center"/>
          </w:tcPr>
          <w:p w14:paraId="38B95D56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6"/>
                <w:szCs w:val="16"/>
              </w:rPr>
              <w:t>通道</w:t>
            </w:r>
          </w:p>
        </w:tc>
        <w:tc>
          <w:tcPr>
            <w:tcW w:w="654" w:type="dxa"/>
            <w:vAlign w:val="center"/>
          </w:tcPr>
          <w:p w14:paraId="7B1FAC14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PVW2</w:t>
            </w:r>
          </w:p>
        </w:tc>
        <w:tc>
          <w:tcPr>
            <w:tcW w:w="655" w:type="dxa"/>
            <w:vAlign w:val="center"/>
          </w:tcPr>
          <w:p w14:paraId="1EBD0EE5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PVW4</w:t>
            </w:r>
          </w:p>
        </w:tc>
        <w:tc>
          <w:tcPr>
            <w:tcW w:w="655" w:type="dxa"/>
            <w:vAlign w:val="center"/>
          </w:tcPr>
          <w:p w14:paraId="66DFBE12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PVW6</w:t>
            </w:r>
          </w:p>
        </w:tc>
        <w:tc>
          <w:tcPr>
            <w:tcW w:w="655" w:type="dxa"/>
            <w:vAlign w:val="center"/>
          </w:tcPr>
          <w:p w14:paraId="2E983E8B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PVW8</w:t>
            </w:r>
          </w:p>
        </w:tc>
        <w:tc>
          <w:tcPr>
            <w:tcW w:w="655" w:type="dxa"/>
            <w:vAlign w:val="center"/>
          </w:tcPr>
          <w:p w14:paraId="45EC88B2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PGM1</w:t>
            </w:r>
          </w:p>
        </w:tc>
        <w:tc>
          <w:tcPr>
            <w:tcW w:w="655" w:type="dxa"/>
            <w:vAlign w:val="center"/>
          </w:tcPr>
          <w:p w14:paraId="5B473990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PGM3</w:t>
            </w:r>
          </w:p>
        </w:tc>
        <w:tc>
          <w:tcPr>
            <w:tcW w:w="655" w:type="dxa"/>
            <w:vAlign w:val="center"/>
          </w:tcPr>
          <w:p w14:paraId="1D2564DF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PGM4</w:t>
            </w:r>
          </w:p>
        </w:tc>
        <w:tc>
          <w:tcPr>
            <w:tcW w:w="655" w:type="dxa"/>
            <w:vAlign w:val="center"/>
          </w:tcPr>
          <w:p w14:paraId="269D4A73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PGM7</w:t>
            </w:r>
          </w:p>
        </w:tc>
        <w:tc>
          <w:tcPr>
            <w:tcW w:w="655" w:type="dxa"/>
            <w:vAlign w:val="center"/>
          </w:tcPr>
          <w:p w14:paraId="13E26347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GND</w:t>
            </w:r>
          </w:p>
        </w:tc>
        <w:tc>
          <w:tcPr>
            <w:tcW w:w="655" w:type="dxa"/>
            <w:vAlign w:val="center"/>
          </w:tcPr>
          <w:p w14:paraId="3A0759AC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无</w:t>
            </w:r>
          </w:p>
        </w:tc>
        <w:tc>
          <w:tcPr>
            <w:tcW w:w="655" w:type="dxa"/>
            <w:vAlign w:val="center"/>
          </w:tcPr>
          <w:p w14:paraId="1BFFD56E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无</w:t>
            </w:r>
          </w:p>
        </w:tc>
        <w:tc>
          <w:tcPr>
            <w:tcW w:w="655" w:type="dxa"/>
            <w:vAlign w:val="center"/>
          </w:tcPr>
          <w:p w14:paraId="626C0514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  <w:r>
              <w:rPr>
                <w:rFonts w:hint="eastAsia" w:ascii="微软雅黑" w:hAnsi="微软雅黑" w:eastAsia="微软雅黑"/>
                <w:sz w:val="13"/>
                <w:szCs w:val="13"/>
              </w:rPr>
              <w:t>无</w:t>
            </w:r>
          </w:p>
        </w:tc>
        <w:tc>
          <w:tcPr>
            <w:tcW w:w="655" w:type="dxa"/>
            <w:vAlign w:val="center"/>
          </w:tcPr>
          <w:p w14:paraId="3AAD8250">
            <w:pPr>
              <w:spacing w:line="240" w:lineRule="exact"/>
              <w:rPr>
                <w:rFonts w:hint="eastAsia" w:ascii="微软雅黑" w:hAnsi="微软雅黑" w:eastAsia="微软雅黑"/>
                <w:sz w:val="13"/>
                <w:szCs w:val="13"/>
              </w:rPr>
            </w:pPr>
          </w:p>
        </w:tc>
      </w:tr>
    </w:tbl>
    <w:p w14:paraId="3924F85D">
      <w:pPr>
        <w:bidi w:val="0"/>
        <w:rPr>
          <w:rFonts w:hint="default"/>
          <w:lang w:val="en-US" w:eastAsia="zh-CN"/>
        </w:rPr>
      </w:pPr>
    </w:p>
    <w:p w14:paraId="587D32C5">
      <w:pPr>
        <w:bidi w:val="0"/>
        <w:rPr>
          <w:rFonts w:hint="default"/>
          <w:lang w:val="en-US" w:eastAsia="zh-CN"/>
        </w:rPr>
      </w:pPr>
    </w:p>
    <w:p w14:paraId="25E482DE">
      <w:pPr>
        <w:tabs>
          <w:tab w:val="left" w:pos="2742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5663022">
      <w:pPr>
        <w:bidi w:val="0"/>
        <w:ind w:firstLine="428" w:firstLineChars="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产品外观：</w:t>
      </w:r>
    </w:p>
    <w:p w14:paraId="640EC3F7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3477895</wp:posOffset>
            </wp:positionH>
            <wp:positionV relativeFrom="paragraph">
              <wp:posOffset>85090</wp:posOffset>
            </wp:positionV>
            <wp:extent cx="1815465" cy="1361440"/>
            <wp:effectExtent l="0" t="0" r="13335" b="10160"/>
            <wp:wrapNone/>
            <wp:docPr id="4" name="图片 4" descr="微信图片_20260319101236_44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319101236_44_2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B2706D">
      <w:pPr>
        <w:bidi w:val="0"/>
        <w:rPr>
          <w:rFonts w:hint="default"/>
          <w:lang w:val="en-US" w:eastAsia="zh-CN"/>
        </w:rPr>
      </w:pPr>
    </w:p>
    <w:p w14:paraId="4C651626">
      <w:pPr>
        <w:tabs>
          <w:tab w:val="left" w:pos="958"/>
        </w:tabs>
        <w:bidi w:val="0"/>
        <w:jc w:val="left"/>
      </w:pPr>
      <w:r>
        <w:rPr>
          <w:rFonts w:hint="eastAsia"/>
          <w:lang w:val="en-US" w:eastAsia="zh-CN"/>
        </w:rPr>
        <w:tab/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259080</wp:posOffset>
            </wp:positionV>
            <wp:extent cx="2586355" cy="520065"/>
            <wp:effectExtent l="0" t="0" r="4445" b="1333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C3ADF0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620D2FC">
      <w:pPr>
        <w:tabs>
          <w:tab w:val="left" w:pos="5528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BAB4D1E">
      <w:pPr>
        <w:bidi w:val="0"/>
        <w:rPr>
          <w:rFonts w:hint="default"/>
          <w:lang w:val="en-US" w:eastAsia="zh-CN"/>
        </w:rPr>
      </w:pPr>
    </w:p>
    <w:p w14:paraId="3A9A6B78">
      <w:pPr>
        <w:bidi w:val="0"/>
        <w:rPr>
          <w:rFonts w:hint="default"/>
          <w:lang w:val="en-US" w:eastAsia="zh-CN"/>
        </w:rPr>
      </w:pPr>
    </w:p>
    <w:p w14:paraId="37398A0F">
      <w:pPr>
        <w:tabs>
          <w:tab w:val="left" w:pos="82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导播台（25针接口）</w:t>
      </w:r>
    </w:p>
    <w:p w14:paraId="24C90323">
      <w:pPr>
        <w:tabs>
          <w:tab w:val="left" w:pos="6068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Tally接收机（25针接口）</w:t>
      </w:r>
    </w:p>
    <w:p w14:paraId="6088EB2D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34A233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420370</wp:posOffset>
            </wp:positionH>
            <wp:positionV relativeFrom="paragraph">
              <wp:posOffset>-444500</wp:posOffset>
            </wp:positionV>
            <wp:extent cx="1392555" cy="2477135"/>
            <wp:effectExtent l="0" t="0" r="18415" b="17145"/>
            <wp:wrapNone/>
            <wp:docPr id="6" name="图片 6" descr="微信图片_20260319105151_47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319105151_47_20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9255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ABFD49">
      <w:pPr>
        <w:bidi w:val="0"/>
        <w:rPr>
          <w:rFonts w:hint="default"/>
          <w:lang w:val="en-US" w:eastAsia="zh-CN"/>
        </w:rPr>
      </w:pPr>
    </w:p>
    <w:p w14:paraId="3227A4A4">
      <w:pPr>
        <w:tabs>
          <w:tab w:val="left" w:pos="108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87AE8B3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5FBA0A8">
      <w:pPr>
        <w:bidi w:val="0"/>
        <w:rPr>
          <w:rFonts w:hint="default"/>
          <w:lang w:val="en-US" w:eastAsia="zh-CN"/>
        </w:rPr>
      </w:pPr>
    </w:p>
    <w:p w14:paraId="55819A1B">
      <w:pPr>
        <w:bidi w:val="0"/>
        <w:rPr>
          <w:rFonts w:hint="default"/>
          <w:lang w:val="en-US" w:eastAsia="zh-CN"/>
        </w:rPr>
      </w:pPr>
    </w:p>
    <w:p w14:paraId="58910897">
      <w:pPr>
        <w:bidi w:val="0"/>
        <w:rPr>
          <w:rFonts w:hint="default"/>
          <w:lang w:val="en-US" w:eastAsia="zh-CN"/>
        </w:rPr>
      </w:pPr>
    </w:p>
    <w:p w14:paraId="785E7040">
      <w:pPr>
        <w:bidi w:val="0"/>
        <w:rPr>
          <w:rFonts w:hint="default"/>
          <w:lang w:val="en-US" w:eastAsia="zh-CN"/>
        </w:rPr>
      </w:pPr>
    </w:p>
    <w:p w14:paraId="61E366B8">
      <w:pPr>
        <w:bidi w:val="0"/>
        <w:rPr>
          <w:rFonts w:hint="default"/>
          <w:lang w:val="en-US" w:eastAsia="zh-CN"/>
        </w:rPr>
      </w:pPr>
    </w:p>
    <w:p w14:paraId="5DFB5AAC">
      <w:pPr>
        <w:tabs>
          <w:tab w:val="left" w:pos="768"/>
        </w:tabs>
        <w:bidi w:val="0"/>
        <w:ind w:firstLine="630" w:firstLineChars="3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Tally线（25孔转25孔接口）</w:t>
      </w:r>
    </w:p>
    <w:p w14:paraId="399EC0D4">
      <w:pPr>
        <w:pStyle w:val="2"/>
        <w:bidi w:val="0"/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TC-860S导播台TALLY定义</w:t>
      </w:r>
    </w:p>
    <w:p w14:paraId="13672BA0">
      <w:pPr>
        <w:jc w:val="center"/>
        <w:rPr>
          <w:rFonts w:hint="eastAsia"/>
          <w:lang w:val="en-US" w:eastAsia="zh-CN"/>
        </w:rPr>
      </w:pPr>
    </w:p>
    <w:p w14:paraId="2F4B11DC"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165735</wp:posOffset>
            </wp:positionV>
            <wp:extent cx="5268595" cy="1735455"/>
            <wp:effectExtent l="0" t="0" r="8255" b="17145"/>
            <wp:wrapNone/>
            <wp:docPr id="7" name="图片 7" descr="81a3343f3069352edc7ee0c4918f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1a3343f3069352edc7ee0c4918f6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1ED62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8E2066">
      <w:pPr>
        <w:bidi w:val="0"/>
        <w:rPr>
          <w:rFonts w:hint="default"/>
          <w:lang w:val="en-US" w:eastAsia="zh-CN"/>
        </w:rPr>
      </w:pPr>
    </w:p>
    <w:p w14:paraId="3DC41B84">
      <w:pPr>
        <w:bidi w:val="0"/>
        <w:rPr>
          <w:rFonts w:hint="default"/>
          <w:lang w:val="en-US" w:eastAsia="zh-CN"/>
        </w:rPr>
      </w:pPr>
    </w:p>
    <w:p w14:paraId="59605975">
      <w:pPr>
        <w:bidi w:val="0"/>
        <w:rPr>
          <w:rFonts w:hint="default"/>
          <w:lang w:val="en-US" w:eastAsia="zh-CN"/>
        </w:rPr>
      </w:pPr>
    </w:p>
    <w:p w14:paraId="3F99EB0B">
      <w:pPr>
        <w:bidi w:val="0"/>
        <w:rPr>
          <w:rFonts w:hint="default"/>
          <w:lang w:val="en-US" w:eastAsia="zh-CN"/>
        </w:rPr>
      </w:pPr>
    </w:p>
    <w:p w14:paraId="4F7EC686">
      <w:pPr>
        <w:bidi w:val="0"/>
        <w:rPr>
          <w:rFonts w:hint="default"/>
          <w:lang w:val="en-US" w:eastAsia="zh-CN"/>
        </w:rPr>
      </w:pPr>
    </w:p>
    <w:p w14:paraId="384827CD">
      <w:pPr>
        <w:bidi w:val="0"/>
        <w:rPr>
          <w:rFonts w:hint="default"/>
          <w:lang w:val="en-US" w:eastAsia="zh-CN"/>
        </w:rPr>
      </w:pPr>
    </w:p>
    <w:p w14:paraId="36718BD8">
      <w:pPr>
        <w:bidi w:val="0"/>
        <w:rPr>
          <w:rFonts w:hint="default"/>
          <w:lang w:val="en-US" w:eastAsia="zh-CN"/>
        </w:rPr>
      </w:pPr>
    </w:p>
    <w:p w14:paraId="1BD7A702">
      <w:pPr>
        <w:bidi w:val="0"/>
        <w:rPr>
          <w:rFonts w:hint="default"/>
          <w:lang w:val="en-US" w:eastAsia="zh-CN"/>
        </w:rPr>
      </w:pPr>
    </w:p>
    <w:p w14:paraId="3F16F4DE">
      <w:pPr>
        <w:bidi w:val="0"/>
        <w:rPr>
          <w:rFonts w:hint="default"/>
          <w:lang w:val="en-US" w:eastAsia="zh-CN"/>
        </w:rPr>
      </w:pPr>
    </w:p>
    <w:p w14:paraId="17950520">
      <w:pPr>
        <w:bidi w:val="0"/>
        <w:rPr>
          <w:rFonts w:hint="default"/>
          <w:lang w:val="en-US" w:eastAsia="zh-CN"/>
        </w:rPr>
      </w:pPr>
    </w:p>
    <w:p w14:paraId="73AB6612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产品外观</w:t>
      </w:r>
      <w:r>
        <w:rPr>
          <w:rFonts w:hint="eastAsia"/>
          <w:lang w:val="en-US" w:eastAsia="zh-CN"/>
        </w:rPr>
        <w:t>：</w:t>
      </w:r>
    </w:p>
    <w:p w14:paraId="3148FBF8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18415</wp:posOffset>
            </wp:positionV>
            <wp:extent cx="1845310" cy="1845310"/>
            <wp:effectExtent l="0" t="0" r="0" b="0"/>
            <wp:wrapNone/>
            <wp:docPr id="8" name="图片 8" descr="微信图片_20260319105927_1075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319105927_1075_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0A045">
      <w:pPr>
        <w:bidi w:val="0"/>
        <w:ind w:firstLine="268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3035300</wp:posOffset>
            </wp:positionH>
            <wp:positionV relativeFrom="paragraph">
              <wp:posOffset>121285</wp:posOffset>
            </wp:positionV>
            <wp:extent cx="1891030" cy="1418590"/>
            <wp:effectExtent l="0" t="0" r="13970" b="10160"/>
            <wp:wrapNone/>
            <wp:docPr id="9" name="图片 9" descr="微信图片_20260319101236_44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319101236_44_20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650CD0">
      <w:pPr>
        <w:tabs>
          <w:tab w:val="left" w:pos="75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93DCF8D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FE35ADA">
      <w:pPr>
        <w:tabs>
          <w:tab w:val="left" w:pos="5928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9FF0098">
      <w:pPr>
        <w:bidi w:val="0"/>
        <w:rPr>
          <w:rFonts w:hint="default"/>
          <w:lang w:val="en-US" w:eastAsia="zh-CN"/>
        </w:rPr>
      </w:pPr>
    </w:p>
    <w:p w14:paraId="6B32056C">
      <w:pPr>
        <w:bidi w:val="0"/>
        <w:rPr>
          <w:rFonts w:hint="default"/>
          <w:lang w:val="en-US" w:eastAsia="zh-CN"/>
        </w:rPr>
      </w:pPr>
    </w:p>
    <w:p w14:paraId="46C36762">
      <w:pPr>
        <w:bidi w:val="0"/>
        <w:rPr>
          <w:rFonts w:hint="default"/>
          <w:lang w:val="en-US" w:eastAsia="zh-CN"/>
        </w:rPr>
      </w:pPr>
    </w:p>
    <w:p w14:paraId="77673A16">
      <w:pPr>
        <w:bidi w:val="0"/>
        <w:rPr>
          <w:rFonts w:hint="default"/>
          <w:lang w:val="en-US" w:eastAsia="zh-CN"/>
        </w:rPr>
      </w:pPr>
    </w:p>
    <w:p w14:paraId="42008B94">
      <w:pPr>
        <w:bidi w:val="0"/>
        <w:rPr>
          <w:rFonts w:hint="default"/>
          <w:lang w:val="en-US" w:eastAsia="zh-CN"/>
        </w:rPr>
      </w:pPr>
    </w:p>
    <w:p w14:paraId="443C2F9F">
      <w:pPr>
        <w:tabs>
          <w:tab w:val="left" w:pos="888"/>
          <w:tab w:val="left" w:pos="5458"/>
        </w:tabs>
        <w:bidi w:val="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导播台（25针接口）                     Tally接收机（25针接口）</w:t>
      </w:r>
    </w:p>
    <w:p w14:paraId="2D732198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6FE31CD">
      <w:pPr>
        <w:bidi w:val="0"/>
        <w:rPr>
          <w:rFonts w:hint="default"/>
          <w:lang w:val="en-US" w:eastAsia="zh-CN"/>
        </w:rPr>
      </w:pPr>
    </w:p>
    <w:p w14:paraId="6A432677">
      <w:pPr>
        <w:bidi w:val="0"/>
        <w:rPr>
          <w:rFonts w:hint="default"/>
          <w:lang w:val="en-US" w:eastAsia="zh-CN"/>
        </w:rPr>
      </w:pPr>
    </w:p>
    <w:p w14:paraId="14D5F35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-409575</wp:posOffset>
            </wp:positionV>
            <wp:extent cx="1224280" cy="2178050"/>
            <wp:effectExtent l="0" t="0" r="12700" b="13970"/>
            <wp:wrapNone/>
            <wp:docPr id="10" name="图片 10" descr="微信图片_20260319105151_47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319105151_47_20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2428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410C2F">
      <w:pPr>
        <w:tabs>
          <w:tab w:val="left" w:pos="89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220FB8C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1A01D5F">
      <w:pPr>
        <w:bidi w:val="0"/>
        <w:rPr>
          <w:rFonts w:hint="default"/>
          <w:lang w:val="en-US" w:eastAsia="zh-CN"/>
        </w:rPr>
      </w:pPr>
    </w:p>
    <w:p w14:paraId="4FC1E0BC">
      <w:pPr>
        <w:bidi w:val="0"/>
        <w:rPr>
          <w:rFonts w:hint="default"/>
          <w:lang w:val="en-US" w:eastAsia="zh-CN"/>
        </w:rPr>
      </w:pPr>
    </w:p>
    <w:p w14:paraId="00F4F4C8">
      <w:pPr>
        <w:bidi w:val="0"/>
        <w:rPr>
          <w:rFonts w:hint="default"/>
          <w:lang w:val="en-US" w:eastAsia="zh-CN"/>
        </w:rPr>
      </w:pPr>
    </w:p>
    <w:p w14:paraId="70C8E406">
      <w:pPr>
        <w:bidi w:val="0"/>
        <w:rPr>
          <w:rFonts w:hint="default"/>
          <w:lang w:val="en-US" w:eastAsia="zh-CN"/>
        </w:rPr>
      </w:pPr>
    </w:p>
    <w:p w14:paraId="58B5321C">
      <w:pPr>
        <w:tabs>
          <w:tab w:val="left" w:pos="1088"/>
        </w:tabs>
        <w:bidi w:val="0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Tally线（25孔转25孔）</w:t>
      </w:r>
    </w:p>
    <w:p w14:paraId="163F336F">
      <w:pPr>
        <w:tabs>
          <w:tab w:val="left" w:pos="76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54D15BE8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7348D029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19D5EDFC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44FCC569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6293BB41">
      <w:pPr>
        <w:pStyle w:val="2"/>
        <w:bidi w:val="0"/>
        <w:ind w:firstLine="720" w:firstLineChars="100"/>
        <w:jc w:val="center"/>
        <w:rPr>
          <w:rFonts w:hint="eastAsia"/>
          <w:sz w:val="72"/>
          <w:szCs w:val="72"/>
          <w:lang w:val="en-US" w:eastAsia="zh-CN"/>
        </w:rPr>
      </w:pPr>
      <w:r>
        <w:rPr>
          <w:sz w:val="72"/>
          <w:szCs w:val="7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876935</wp:posOffset>
            </wp:positionV>
            <wp:extent cx="4034790" cy="2369820"/>
            <wp:effectExtent l="0" t="0" r="3810" b="1143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479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72"/>
          <w:szCs w:val="72"/>
          <w:lang w:val="en-US" w:eastAsia="zh-CN"/>
        </w:rPr>
        <w:t>TC-890PRO导播台 TALLY定义</w:t>
      </w:r>
    </w:p>
    <w:p w14:paraId="19564D76">
      <w:pPr>
        <w:jc w:val="center"/>
        <w:rPr>
          <w:rFonts w:hint="eastAsia"/>
          <w:lang w:val="en-US" w:eastAsia="zh-CN"/>
        </w:rPr>
      </w:pPr>
    </w:p>
    <w:p w14:paraId="67F4B01D">
      <w:pPr>
        <w:jc w:val="center"/>
      </w:pPr>
    </w:p>
    <w:p w14:paraId="5D76DBD4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A6B07C6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6FA21480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3F1A7D7B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2AB5248D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7A974162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29D4962C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772225B4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27792AD0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26648A60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1BD6E2F1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786A288A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产品外观：</w:t>
      </w:r>
    </w:p>
    <w:p w14:paraId="431D80D4">
      <w:pPr>
        <w:bidi w:val="0"/>
        <w:ind w:firstLine="258" w:firstLineChars="0"/>
        <w:jc w:val="left"/>
        <w:rPr>
          <w:rFonts w:hint="eastAsia"/>
          <w:b/>
          <w:bCs/>
          <w:lang w:val="en-US" w:eastAsia="zh-CN"/>
        </w:rPr>
      </w:pPr>
    </w:p>
    <w:p w14:paraId="2455A145">
      <w:pPr>
        <w:bidi w:val="0"/>
        <w:ind w:firstLine="258" w:firstLineChars="0"/>
        <w:jc w:val="left"/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150495</wp:posOffset>
            </wp:positionV>
            <wp:extent cx="2115185" cy="1586230"/>
            <wp:effectExtent l="0" t="0" r="18415" b="13970"/>
            <wp:wrapNone/>
            <wp:docPr id="12" name="图片 12" descr="微信图片_20260319101236_44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60319101236_44_20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80313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F517DFE">
      <w:pPr>
        <w:bidi w:val="0"/>
        <w:rPr>
          <w:rFonts w:hint="default"/>
          <w:lang w:val="en-US" w:eastAsia="zh-CN"/>
        </w:rPr>
      </w:pPr>
    </w:p>
    <w:p w14:paraId="4945BE22">
      <w:pPr>
        <w:bidi w:val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24130</wp:posOffset>
            </wp:positionV>
            <wp:extent cx="3662680" cy="858520"/>
            <wp:effectExtent l="0" t="0" r="0" b="0"/>
            <wp:wrapNone/>
            <wp:docPr id="13" name="图片 13" descr="微信图片_20260319103620_1069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60319103620_1069_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C470D9">
      <w:pPr>
        <w:bidi w:val="0"/>
        <w:rPr>
          <w:rFonts w:hint="default"/>
          <w:lang w:val="en-US" w:eastAsia="zh-CN"/>
        </w:rPr>
      </w:pPr>
    </w:p>
    <w:p w14:paraId="2DC925D6">
      <w:pPr>
        <w:tabs>
          <w:tab w:val="left" w:pos="551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FC2E4A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619D547">
      <w:pPr>
        <w:bidi w:val="0"/>
        <w:rPr>
          <w:rFonts w:hint="default"/>
          <w:lang w:val="en-US" w:eastAsia="zh-CN"/>
        </w:rPr>
      </w:pPr>
    </w:p>
    <w:p w14:paraId="48A50184">
      <w:pPr>
        <w:bidi w:val="0"/>
        <w:ind w:firstLine="84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导播台（15针接口）</w:t>
      </w:r>
    </w:p>
    <w:p w14:paraId="74735FED">
      <w:pPr>
        <w:tabs>
          <w:tab w:val="left" w:pos="6548"/>
        </w:tabs>
        <w:bidi w:val="0"/>
        <w:ind w:firstLine="6090" w:firstLineChars="2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Tally接收机（25针接口）</w:t>
      </w:r>
    </w:p>
    <w:p w14:paraId="72F0F964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5D9321">
      <w:pPr>
        <w:bidi w:val="0"/>
        <w:rPr>
          <w:rFonts w:hint="default"/>
          <w:lang w:val="en-US" w:eastAsia="zh-CN"/>
        </w:rPr>
      </w:pPr>
    </w:p>
    <w:p w14:paraId="1F1478D3">
      <w:pPr>
        <w:bidi w:val="0"/>
        <w:rPr>
          <w:rFonts w:hint="default"/>
          <w:lang w:val="en-US" w:eastAsia="zh-CN"/>
        </w:rPr>
      </w:pPr>
    </w:p>
    <w:p w14:paraId="6B26A9D0">
      <w:pPr>
        <w:bidi w:val="0"/>
        <w:ind w:firstLine="468" w:firstLineChars="0"/>
        <w:jc w:val="left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注释：需要25孔转15针的Tally线</w:t>
      </w:r>
    </w:p>
    <w:p w14:paraId="1496C57A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1BF40845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06C53486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19D1493E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2AE58213">
      <w:pPr>
        <w:pStyle w:val="2"/>
        <w:bidi w:val="0"/>
        <w:jc w:val="center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TCHD-890HS 导播台 Tally定义</w:t>
      </w:r>
    </w:p>
    <w:p w14:paraId="2F916EE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399415</wp:posOffset>
            </wp:positionV>
            <wp:extent cx="5702935" cy="746125"/>
            <wp:effectExtent l="0" t="0" r="12065" b="15875"/>
            <wp:wrapNone/>
            <wp:docPr id="14" name="图片 14" descr="TC-890HS 导播台TALLY定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TC-890HS 导播台TALLY定义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39112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383E5A">
      <w:pPr>
        <w:bidi w:val="0"/>
        <w:rPr>
          <w:rFonts w:hint="default"/>
          <w:lang w:val="en-US" w:eastAsia="zh-CN"/>
        </w:rPr>
      </w:pPr>
    </w:p>
    <w:p w14:paraId="1B0BAAF2">
      <w:pPr>
        <w:bidi w:val="0"/>
        <w:rPr>
          <w:rFonts w:hint="default"/>
          <w:lang w:val="en-US" w:eastAsia="zh-CN"/>
        </w:rPr>
      </w:pPr>
    </w:p>
    <w:p w14:paraId="6C738C48">
      <w:pPr>
        <w:bidi w:val="0"/>
        <w:rPr>
          <w:rFonts w:hint="default"/>
          <w:lang w:val="en-US" w:eastAsia="zh-CN"/>
        </w:rPr>
      </w:pPr>
    </w:p>
    <w:p w14:paraId="2E05F10F">
      <w:pPr>
        <w:bidi w:val="0"/>
        <w:rPr>
          <w:rFonts w:hint="default"/>
          <w:lang w:val="en-US" w:eastAsia="zh-CN"/>
        </w:rPr>
      </w:pPr>
    </w:p>
    <w:p w14:paraId="44706948">
      <w:pPr>
        <w:bidi w:val="0"/>
        <w:rPr>
          <w:rFonts w:hint="default"/>
          <w:lang w:val="en-US" w:eastAsia="zh-CN"/>
        </w:rPr>
      </w:pPr>
    </w:p>
    <w:p w14:paraId="5D2FE3F5">
      <w:pPr>
        <w:bidi w:val="0"/>
        <w:rPr>
          <w:rFonts w:hint="default"/>
          <w:lang w:val="en-US" w:eastAsia="zh-CN"/>
        </w:rPr>
      </w:pPr>
    </w:p>
    <w:p w14:paraId="1C546724">
      <w:pPr>
        <w:tabs>
          <w:tab w:val="left" w:pos="878"/>
        </w:tabs>
        <w:bidi w:val="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b/>
          <w:bCs/>
          <w:lang w:val="en-US" w:eastAsia="zh-CN"/>
        </w:rPr>
        <w:t>产品外观：</w:t>
      </w:r>
    </w:p>
    <w:p w14:paraId="4A9ED033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9FFFA1B">
      <w:pPr>
        <w:tabs>
          <w:tab w:val="left" w:pos="1288"/>
        </w:tabs>
        <w:bidi w:val="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93345</wp:posOffset>
            </wp:positionV>
            <wp:extent cx="1872615" cy="1404620"/>
            <wp:effectExtent l="0" t="0" r="13335" b="5080"/>
            <wp:wrapNone/>
            <wp:docPr id="15" name="图片 15" descr="微信图片_20260319101236_44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60319101236_44_20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-698500</wp:posOffset>
            </wp:positionH>
            <wp:positionV relativeFrom="paragraph">
              <wp:posOffset>136525</wp:posOffset>
            </wp:positionV>
            <wp:extent cx="3888740" cy="1082675"/>
            <wp:effectExtent l="0" t="0" r="0" b="0"/>
            <wp:wrapNone/>
            <wp:docPr id="16" name="图片 16" descr="e6f11877c62694a176599437e3e0b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6f11877c62694a176599437e3e0b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ab/>
      </w:r>
    </w:p>
    <w:p w14:paraId="26341FEB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5497583">
      <w:pPr>
        <w:bidi w:val="0"/>
        <w:rPr>
          <w:rFonts w:hint="default"/>
          <w:lang w:val="en-US" w:eastAsia="zh-CN"/>
        </w:rPr>
      </w:pPr>
    </w:p>
    <w:p w14:paraId="3C67A08A">
      <w:pPr>
        <w:tabs>
          <w:tab w:val="left" w:pos="6278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038098BB">
      <w:pPr>
        <w:bidi w:val="0"/>
        <w:rPr>
          <w:rFonts w:hint="default"/>
          <w:lang w:val="en-US" w:eastAsia="zh-CN"/>
        </w:rPr>
      </w:pPr>
    </w:p>
    <w:p w14:paraId="78E49E32">
      <w:pPr>
        <w:bidi w:val="0"/>
        <w:rPr>
          <w:rFonts w:hint="default"/>
          <w:lang w:val="en-US" w:eastAsia="zh-CN"/>
        </w:rPr>
      </w:pPr>
    </w:p>
    <w:p w14:paraId="0C911D37">
      <w:pPr>
        <w:bidi w:val="0"/>
        <w:rPr>
          <w:rFonts w:hint="default"/>
          <w:lang w:val="en-US" w:eastAsia="zh-CN"/>
        </w:rPr>
      </w:pPr>
    </w:p>
    <w:p w14:paraId="7D2E1528">
      <w:pPr>
        <w:bidi w:val="0"/>
        <w:ind w:firstLine="448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导播台（25针接口）</w:t>
      </w:r>
    </w:p>
    <w:p w14:paraId="1AE2F0D1">
      <w:pPr>
        <w:tabs>
          <w:tab w:val="left" w:pos="6398"/>
        </w:tabs>
        <w:bidi w:val="0"/>
        <w:ind w:firstLine="6090" w:firstLineChars="290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Tally接收机（25针接口）</w:t>
      </w:r>
    </w:p>
    <w:p w14:paraId="7F0074C3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6D84EA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-363855</wp:posOffset>
            </wp:positionV>
            <wp:extent cx="1689100" cy="3003550"/>
            <wp:effectExtent l="0" t="0" r="6350" b="6350"/>
            <wp:wrapNone/>
            <wp:docPr id="17" name="图片 17" descr="微信图片_20260319105151_47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60319105151_47_20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8910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0F7C2E">
      <w:pPr>
        <w:bidi w:val="0"/>
        <w:rPr>
          <w:rFonts w:hint="default"/>
          <w:lang w:val="en-US" w:eastAsia="zh-CN"/>
        </w:rPr>
      </w:pPr>
    </w:p>
    <w:p w14:paraId="3C53BA37">
      <w:pPr>
        <w:bidi w:val="0"/>
        <w:rPr>
          <w:rFonts w:hint="default"/>
          <w:lang w:val="en-US" w:eastAsia="zh-CN"/>
        </w:rPr>
      </w:pPr>
    </w:p>
    <w:p w14:paraId="7AFFF579">
      <w:pPr>
        <w:bidi w:val="0"/>
        <w:ind w:firstLine="398" w:firstLineChars="0"/>
        <w:jc w:val="left"/>
        <w:rPr>
          <w:rFonts w:hint="default"/>
          <w:lang w:val="en-US" w:eastAsia="zh-CN"/>
        </w:rPr>
      </w:pPr>
    </w:p>
    <w:p w14:paraId="1F40AFC4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6905750">
      <w:pPr>
        <w:bidi w:val="0"/>
        <w:rPr>
          <w:rFonts w:hint="default"/>
          <w:lang w:val="en-US" w:eastAsia="zh-CN"/>
        </w:rPr>
      </w:pPr>
    </w:p>
    <w:p w14:paraId="2FA471CA">
      <w:pPr>
        <w:bidi w:val="0"/>
        <w:rPr>
          <w:rFonts w:hint="default"/>
          <w:lang w:val="en-US" w:eastAsia="zh-CN"/>
        </w:rPr>
      </w:pPr>
    </w:p>
    <w:p w14:paraId="2306F66B">
      <w:pPr>
        <w:bidi w:val="0"/>
        <w:rPr>
          <w:rFonts w:hint="default"/>
          <w:lang w:val="en-US" w:eastAsia="zh-CN"/>
        </w:rPr>
      </w:pPr>
    </w:p>
    <w:p w14:paraId="4554630E">
      <w:pPr>
        <w:bidi w:val="0"/>
        <w:rPr>
          <w:rFonts w:hint="default"/>
          <w:lang w:val="en-US" w:eastAsia="zh-CN"/>
        </w:rPr>
      </w:pPr>
    </w:p>
    <w:p w14:paraId="5F157AB4">
      <w:pPr>
        <w:bidi w:val="0"/>
        <w:rPr>
          <w:rFonts w:hint="default"/>
          <w:lang w:val="en-US" w:eastAsia="zh-CN"/>
        </w:rPr>
      </w:pPr>
    </w:p>
    <w:p w14:paraId="5B3623C2">
      <w:pPr>
        <w:bidi w:val="0"/>
        <w:rPr>
          <w:rFonts w:hint="default"/>
          <w:lang w:val="en-US" w:eastAsia="zh-CN"/>
        </w:rPr>
      </w:pPr>
    </w:p>
    <w:p w14:paraId="29538D51">
      <w:pPr>
        <w:bidi w:val="0"/>
        <w:ind w:firstLine="218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Tally线（25孔转25孔接口）</w:t>
      </w:r>
    </w:p>
    <w:p w14:paraId="45F74B52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7215F7AB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7DFEEDF6">
      <w:pPr>
        <w:tabs>
          <w:tab w:val="left" w:pos="778"/>
        </w:tabs>
        <w:bidi w:val="0"/>
        <w:ind w:firstLine="630" w:firstLineChars="300"/>
        <w:jc w:val="left"/>
        <w:rPr>
          <w:rFonts w:hint="default"/>
          <w:lang w:val="en-US" w:eastAsia="zh-CN"/>
        </w:rPr>
      </w:pPr>
    </w:p>
    <w:p w14:paraId="15A54A3F">
      <w:pPr>
        <w:pStyle w:val="2"/>
        <w:bidi w:val="0"/>
        <w:jc w:val="center"/>
        <w:rPr>
          <w:rFonts w:hint="eastAsia"/>
          <w:sz w:val="72"/>
          <w:szCs w:val="72"/>
          <w:lang w:val="en-US" w:eastAsia="zh-CN"/>
        </w:rPr>
      </w:pPr>
      <w:r>
        <w:rPr>
          <w:sz w:val="72"/>
          <w:szCs w:val="72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1440180</wp:posOffset>
            </wp:positionV>
            <wp:extent cx="5274310" cy="2499995"/>
            <wp:effectExtent l="0" t="0" r="2540" b="14605"/>
            <wp:wrapNone/>
            <wp:docPr id="897720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20025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72"/>
          <w:szCs w:val="72"/>
          <w:lang w:val="en-US" w:eastAsia="zh-CN"/>
        </w:rPr>
        <w:t>TC-04MINI PRO导播台 Tally定义</w:t>
      </w:r>
    </w:p>
    <w:p w14:paraId="6A623106">
      <w:pPr>
        <w:bidi w:val="0"/>
        <w:rPr>
          <w:rFonts w:hint="default"/>
          <w:lang w:val="en-US"/>
        </w:rPr>
      </w:pPr>
    </w:p>
    <w:p w14:paraId="3E9A73DD">
      <w:pPr>
        <w:bidi w:val="0"/>
        <w:rPr>
          <w:rFonts w:hint="default"/>
          <w:lang w:val="en-US"/>
        </w:rPr>
      </w:pPr>
    </w:p>
    <w:p w14:paraId="1B648C14">
      <w:pPr>
        <w:bidi w:val="0"/>
        <w:rPr>
          <w:rFonts w:hint="default"/>
          <w:lang w:val="en-US"/>
        </w:rPr>
      </w:pPr>
    </w:p>
    <w:p w14:paraId="73573119">
      <w:pPr>
        <w:bidi w:val="0"/>
        <w:rPr>
          <w:rFonts w:hint="default"/>
          <w:lang w:val="en-US"/>
        </w:rPr>
      </w:pPr>
    </w:p>
    <w:p w14:paraId="5B02806C">
      <w:pPr>
        <w:bidi w:val="0"/>
        <w:rPr>
          <w:rFonts w:hint="default"/>
          <w:lang w:val="en-US"/>
        </w:rPr>
      </w:pPr>
    </w:p>
    <w:p w14:paraId="3EF4D5DA">
      <w:pPr>
        <w:bidi w:val="0"/>
        <w:rPr>
          <w:rFonts w:hint="default"/>
          <w:lang w:val="en-US"/>
        </w:rPr>
      </w:pPr>
    </w:p>
    <w:p w14:paraId="7EB4EB3F">
      <w:pPr>
        <w:bidi w:val="0"/>
        <w:rPr>
          <w:rFonts w:hint="default"/>
          <w:lang w:val="en-US"/>
        </w:rPr>
      </w:pPr>
    </w:p>
    <w:p w14:paraId="77F16B2C">
      <w:pPr>
        <w:bidi w:val="0"/>
        <w:rPr>
          <w:rFonts w:hint="default"/>
          <w:lang w:val="en-US"/>
        </w:rPr>
      </w:pPr>
    </w:p>
    <w:p w14:paraId="7D4401FF">
      <w:pPr>
        <w:bidi w:val="0"/>
        <w:rPr>
          <w:rFonts w:hint="default"/>
          <w:lang w:val="en-US"/>
        </w:rPr>
      </w:pPr>
    </w:p>
    <w:p w14:paraId="185D55CD">
      <w:pPr>
        <w:bidi w:val="0"/>
        <w:rPr>
          <w:rFonts w:hint="default"/>
          <w:lang w:val="en-US"/>
        </w:rPr>
      </w:pPr>
    </w:p>
    <w:p w14:paraId="0712095D">
      <w:pPr>
        <w:bidi w:val="0"/>
        <w:rPr>
          <w:rFonts w:hint="default"/>
          <w:lang w:val="en-US"/>
        </w:rPr>
      </w:pPr>
    </w:p>
    <w:p w14:paraId="7AEC70A6">
      <w:pPr>
        <w:bidi w:val="0"/>
        <w:rPr>
          <w:rFonts w:hint="default"/>
          <w:lang w:val="en-US"/>
        </w:rPr>
      </w:pPr>
    </w:p>
    <w:p w14:paraId="4EC9DF1B">
      <w:pPr>
        <w:bidi w:val="0"/>
        <w:rPr>
          <w:rFonts w:hint="default"/>
          <w:lang w:val="en-US"/>
        </w:rPr>
      </w:pPr>
    </w:p>
    <w:p w14:paraId="6E210ED9">
      <w:pPr>
        <w:tabs>
          <w:tab w:val="left" w:pos="648"/>
        </w:tabs>
        <w:bidi w:val="0"/>
        <w:jc w:val="left"/>
        <w:rPr>
          <w:rFonts w:hint="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344805</wp:posOffset>
            </wp:positionV>
            <wp:extent cx="2960370" cy="1915795"/>
            <wp:effectExtent l="0" t="0" r="0" b="0"/>
            <wp:wrapNone/>
            <wp:docPr id="18" name="图片 18" descr="HVS0402U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HVS0402U (1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ab/>
      </w:r>
      <w:r>
        <w:rPr>
          <w:rFonts w:hint="eastAsia"/>
          <w:b/>
          <w:bCs/>
          <w:lang w:val="en-US" w:eastAsia="zh-CN"/>
        </w:rPr>
        <w:t>产品外观</w:t>
      </w:r>
      <w:r>
        <w:rPr>
          <w:rFonts w:hint="eastAsia"/>
          <w:lang w:val="en-US" w:eastAsia="zh-CN"/>
        </w:rPr>
        <w:t>：</w:t>
      </w:r>
      <w:r>
        <w:rPr>
          <w:rFonts w:hint="eastAsia"/>
          <w:lang w:val="en-US" w:eastAsia="zh-CN"/>
        </w:rPr>
        <w:br w:type="textWrapping"/>
      </w:r>
    </w:p>
    <w:p w14:paraId="0EB901C6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172085</wp:posOffset>
            </wp:positionV>
            <wp:extent cx="1640840" cy="1230630"/>
            <wp:effectExtent l="0" t="0" r="16510" b="7620"/>
            <wp:wrapNone/>
            <wp:docPr id="19" name="图片 19" descr="微信图片_20260319101236_44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60319101236_44_2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17FFD1">
      <w:pPr>
        <w:bidi w:val="0"/>
        <w:rPr>
          <w:rFonts w:hint="default"/>
          <w:lang w:val="en-US" w:eastAsia="zh-CN"/>
        </w:rPr>
      </w:pPr>
    </w:p>
    <w:p w14:paraId="39A5AF64">
      <w:pPr>
        <w:bidi w:val="0"/>
        <w:rPr>
          <w:rFonts w:hint="default"/>
          <w:lang w:val="en-US" w:eastAsia="zh-CN"/>
        </w:rPr>
      </w:pPr>
    </w:p>
    <w:p w14:paraId="7A4B6629">
      <w:pPr>
        <w:bidi w:val="0"/>
        <w:rPr>
          <w:rFonts w:hint="default"/>
          <w:lang w:val="en-US" w:eastAsia="zh-CN"/>
        </w:rPr>
      </w:pPr>
    </w:p>
    <w:p w14:paraId="7E271C17">
      <w:pPr>
        <w:bidi w:val="0"/>
        <w:rPr>
          <w:rFonts w:hint="default"/>
          <w:lang w:val="en-US" w:eastAsia="zh-CN"/>
        </w:rPr>
      </w:pPr>
    </w:p>
    <w:p w14:paraId="71468499">
      <w:pPr>
        <w:tabs>
          <w:tab w:val="left" w:pos="621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302260</wp:posOffset>
            </wp:positionH>
            <wp:positionV relativeFrom="paragraph">
              <wp:posOffset>984250</wp:posOffset>
            </wp:positionV>
            <wp:extent cx="1259840" cy="2239645"/>
            <wp:effectExtent l="0" t="0" r="8255" b="16510"/>
            <wp:wrapNone/>
            <wp:docPr id="20" name="图片 20" descr="微信图片_20260319101519_45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60319101519_45_20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5984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ab/>
      </w:r>
    </w:p>
    <w:p w14:paraId="47805E8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0652F06">
      <w:pPr>
        <w:bidi w:val="0"/>
        <w:rPr>
          <w:rFonts w:hint="default"/>
          <w:lang w:val="en-US" w:eastAsia="zh-CN"/>
        </w:rPr>
      </w:pPr>
    </w:p>
    <w:p w14:paraId="20A71D8B">
      <w:pPr>
        <w:bidi w:val="0"/>
        <w:rPr>
          <w:rFonts w:hint="default"/>
          <w:lang w:val="en-US" w:eastAsia="zh-CN"/>
        </w:rPr>
      </w:pPr>
    </w:p>
    <w:p w14:paraId="7E1BAF9F">
      <w:pPr>
        <w:bidi w:val="0"/>
        <w:rPr>
          <w:rFonts w:hint="default"/>
          <w:lang w:val="en-US" w:eastAsia="zh-CN"/>
        </w:rPr>
      </w:pPr>
    </w:p>
    <w:p w14:paraId="73DD7883">
      <w:pPr>
        <w:bidi w:val="0"/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导播台外观（15孔Tally接口）                   Tally接收机（25针接口）</w:t>
      </w:r>
    </w:p>
    <w:p w14:paraId="08A594D3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5061579">
      <w:pPr>
        <w:bidi w:val="0"/>
        <w:rPr>
          <w:rFonts w:hint="default"/>
          <w:lang w:val="en-US" w:eastAsia="zh-CN"/>
        </w:rPr>
      </w:pPr>
    </w:p>
    <w:p w14:paraId="13FF50A6">
      <w:pPr>
        <w:bidi w:val="0"/>
        <w:rPr>
          <w:rFonts w:hint="default"/>
          <w:lang w:val="en-US" w:eastAsia="zh-CN"/>
        </w:rPr>
      </w:pPr>
    </w:p>
    <w:p w14:paraId="512A937D">
      <w:pPr>
        <w:bidi w:val="0"/>
        <w:rPr>
          <w:rFonts w:hint="default"/>
          <w:lang w:val="en-US" w:eastAsia="zh-CN"/>
        </w:rPr>
      </w:pPr>
    </w:p>
    <w:p w14:paraId="276F087F">
      <w:pPr>
        <w:bidi w:val="0"/>
        <w:rPr>
          <w:rFonts w:hint="default"/>
          <w:lang w:val="en-US" w:eastAsia="zh-CN"/>
        </w:rPr>
      </w:pPr>
    </w:p>
    <w:p w14:paraId="31CFDBF3">
      <w:pPr>
        <w:bidi w:val="0"/>
        <w:rPr>
          <w:rFonts w:hint="default"/>
          <w:lang w:val="en-US" w:eastAsia="zh-CN"/>
        </w:rPr>
      </w:pPr>
    </w:p>
    <w:p w14:paraId="4B0AE612">
      <w:pPr>
        <w:bidi w:val="0"/>
        <w:rPr>
          <w:rFonts w:hint="default"/>
          <w:lang w:val="en-US" w:eastAsia="zh-CN"/>
        </w:rPr>
      </w:pPr>
    </w:p>
    <w:p w14:paraId="39C142CF">
      <w:pPr>
        <w:bidi w:val="0"/>
        <w:rPr>
          <w:rFonts w:hint="default"/>
          <w:lang w:val="en-US" w:eastAsia="zh-CN"/>
        </w:rPr>
      </w:pPr>
    </w:p>
    <w:p w14:paraId="11B996B4">
      <w:pPr>
        <w:tabs>
          <w:tab w:val="left" w:pos="908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Tally线（25孔转15针）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4F"/>
    <w:rsid w:val="00031A4F"/>
    <w:rsid w:val="002B5910"/>
    <w:rsid w:val="00A27EAF"/>
    <w:rsid w:val="00E0015A"/>
    <w:rsid w:val="1E41048F"/>
    <w:rsid w:val="2B9B61EA"/>
    <w:rsid w:val="4D2F758F"/>
    <w:rsid w:val="653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jpeg"/><Relationship Id="rId24" Type="http://schemas.openxmlformats.org/officeDocument/2006/relationships/image" Target="media/image21.tiff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</Words>
  <Characters>66</Characters>
  <Lines>1</Lines>
  <Paragraphs>1</Paragraphs>
  <TotalTime>1</TotalTime>
  <ScaleCrop>false</ScaleCrop>
  <LinksUpToDate>false</LinksUpToDate>
  <CharactersWithSpaces>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2024-10-23T04:27:00Z</dcterms:created>
  <dc:creator>wugx</dc:creator>
  <cp:lastModifiedBy>曹光华</cp:lastModifiedBy>
  <dcterms:modified xsi:type="dcterms:W3CDTF">2026-08-19T07:01:03Z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eyJoZGlkIjoiY2FiZmQxYjhhN2NhNWE1ZjM5Mzc5ZmE1NmJjMzgzZWQiLCJ1c2VySWQiOiIyMzczMDkzNzkifQ==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E4EE72E59C4F42FBB0D619CCA88A5E7E_12</vt:lpwstr>
  </property>
</Properties>
</file>